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6</w:t>
      </w:r>
      <w:r w:rsidR="00345A30">
        <w:rPr>
          <w:rFonts w:ascii="Times New Roman" w:eastAsia="Times New Roman" w:hAnsi="Times New Roman" w:cs="Times New Roman"/>
          <w:b/>
          <w:sz w:val="28"/>
          <w:szCs w:val="32"/>
        </w:rPr>
        <w:t>6</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(согласно прилагаемой Схемы расположения земельного участка или земельных участков на кадастровом плане территории) в зоне застройки </w:t>
      </w:r>
      <w:r w:rsidR="006967F1">
        <w:rPr>
          <w:rFonts w:ascii="Times New Roman" w:hAnsi="Times New Roman" w:cs="Times New Roman"/>
          <w:sz w:val="28"/>
          <w:szCs w:val="28"/>
        </w:rPr>
        <w:t>малоэтажными</w:t>
      </w:r>
      <w:bookmarkStart w:id="0" w:name="_GoBack"/>
      <w:bookmarkEnd w:id="0"/>
      <w:r w:rsidR="002A2AD7" w:rsidRPr="002A2AD7">
        <w:rPr>
          <w:rFonts w:ascii="Times New Roman" w:hAnsi="Times New Roman" w:cs="Times New Roman"/>
          <w:sz w:val="28"/>
          <w:szCs w:val="28"/>
        </w:rPr>
        <w:t xml:space="preserve"> жилыми домами (ЖЗ-</w:t>
      </w:r>
      <w:r w:rsidR="009552C3">
        <w:rPr>
          <w:rFonts w:ascii="Times New Roman" w:hAnsi="Times New Roman" w:cs="Times New Roman"/>
          <w:sz w:val="28"/>
          <w:szCs w:val="28"/>
        </w:rPr>
        <w:t>2</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2A2AD7" w:rsidRPr="006512CC">
        <w:rPr>
          <w:rFonts w:ascii="Times New Roman" w:hAnsi="Times New Roman" w:cs="Times New Roman"/>
          <w:color w:val="000000"/>
          <w:sz w:val="28"/>
          <w:szCs w:val="28"/>
          <w:shd w:val="clear" w:color="auto" w:fill="FFFFFF"/>
        </w:rPr>
        <w:t>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село Азей, улица </w:t>
      </w:r>
      <w:r w:rsidR="00345A30">
        <w:rPr>
          <w:rFonts w:ascii="Times New Roman" w:hAnsi="Times New Roman" w:cs="Times New Roman"/>
          <w:color w:val="000000"/>
          <w:sz w:val="28"/>
          <w:szCs w:val="28"/>
          <w:shd w:val="clear" w:color="auto" w:fill="FFFFFF"/>
        </w:rPr>
        <w:t>Привокзаль</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EE6EDF">
        <w:rPr>
          <w:rFonts w:ascii="Times New Roman" w:hAnsi="Times New Roman" w:cs="Times New Roman"/>
          <w:color w:val="000000"/>
          <w:sz w:val="28"/>
          <w:szCs w:val="28"/>
          <w:shd w:val="clear" w:color="auto" w:fill="FFFFFF"/>
        </w:rPr>
        <w:t xml:space="preserve">       </w:t>
      </w:r>
      <w:r w:rsidR="00345A30">
        <w:rPr>
          <w:rFonts w:ascii="Times New Roman" w:hAnsi="Times New Roman" w:cs="Times New Roman"/>
          <w:color w:val="000000"/>
          <w:sz w:val="28"/>
          <w:szCs w:val="28"/>
          <w:shd w:val="clear" w:color="auto" w:fill="FFFFFF"/>
        </w:rPr>
        <w:t>18</w:t>
      </w:r>
      <w:r w:rsidR="00EE6EDF">
        <w:rPr>
          <w:rFonts w:ascii="Times New Roman" w:hAnsi="Times New Roman" w:cs="Times New Roman"/>
          <w:color w:val="000000"/>
          <w:sz w:val="28"/>
          <w:szCs w:val="28"/>
          <w:shd w:val="clear" w:color="auto" w:fill="FFFFFF"/>
        </w:rPr>
        <w:t xml:space="preserve"> б</w:t>
      </w:r>
      <w:r w:rsidR="00F013A5" w:rsidRPr="006512CC">
        <w:rPr>
          <w:rFonts w:ascii="Times New Roman" w:hAnsi="Times New Roman" w:cs="Times New Roman"/>
          <w:color w:val="000000"/>
          <w:sz w:val="28"/>
          <w:szCs w:val="28"/>
          <w:shd w:val="clear" w:color="auto" w:fill="FFFFFF"/>
        </w:rPr>
        <w:t>.</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E3D36"/>
    <w:rsid w:val="00443944"/>
    <w:rsid w:val="004E1E79"/>
    <w:rsid w:val="004F375D"/>
    <w:rsid w:val="0055215C"/>
    <w:rsid w:val="006028C0"/>
    <w:rsid w:val="00645C55"/>
    <w:rsid w:val="006512CC"/>
    <w:rsid w:val="0067273F"/>
    <w:rsid w:val="006967F1"/>
    <w:rsid w:val="006A636A"/>
    <w:rsid w:val="006B300C"/>
    <w:rsid w:val="007717BD"/>
    <w:rsid w:val="00783697"/>
    <w:rsid w:val="007846F1"/>
    <w:rsid w:val="007B5027"/>
    <w:rsid w:val="007F0967"/>
    <w:rsid w:val="0080263E"/>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EE6EDF"/>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165F"/>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1F40-2793-43F5-8967-20906002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2022-08-17T00:13:00Z</cp:lastPrinted>
  <dcterms:created xsi:type="dcterms:W3CDTF">2022-07-19T02:31:00Z</dcterms:created>
  <dcterms:modified xsi:type="dcterms:W3CDTF">2022-12-19T05:26:00Z</dcterms:modified>
</cp:coreProperties>
</file>